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05" w:rsidRPr="000E76CE" w:rsidRDefault="000B0805" w:rsidP="000B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29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05" w:rsidRPr="00CC7423" w:rsidRDefault="000B0805" w:rsidP="000B08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  <w:r w:rsidRPr="00CC7423">
        <w:rPr>
          <w:rFonts w:ascii="Times New Roman" w:hAnsi="Times New Roman" w:cs="Times New Roman"/>
          <w:b/>
          <w:sz w:val="32"/>
        </w:rPr>
        <w:t xml:space="preserve"> ГОРОДА КЕДРОВОГО</w:t>
      </w:r>
    </w:p>
    <w:p w:rsidR="000B0805" w:rsidRPr="00CC7423" w:rsidRDefault="000B0805" w:rsidP="000B0805"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0B0805" w:rsidRPr="00CC7423" w:rsidRDefault="000B0805" w:rsidP="000B0805">
      <w:pPr>
        <w:pStyle w:val="2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0B0805" w:rsidRPr="000E76CE" w:rsidRDefault="000B0805" w:rsidP="000B08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02"/>
      </w:tblGrid>
      <w:tr w:rsidR="000B0805" w:rsidRPr="00F70F77" w:rsidTr="000B0805">
        <w:tc>
          <w:tcPr>
            <w:tcW w:w="3936" w:type="dxa"/>
          </w:tcPr>
          <w:p w:rsidR="000B0805" w:rsidRPr="003B4850" w:rsidRDefault="000B0805" w:rsidP="00E8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22 декабря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г.</w:t>
            </w:r>
          </w:p>
        </w:tc>
        <w:tc>
          <w:tcPr>
            <w:tcW w:w="2976" w:type="dxa"/>
          </w:tcPr>
          <w:p w:rsidR="000B0805" w:rsidRPr="00F70F77" w:rsidRDefault="000B0805" w:rsidP="00E8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805" w:rsidRPr="00F70F77" w:rsidRDefault="000B0805" w:rsidP="000B08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570</w:t>
            </w:r>
            <w:bookmarkStart w:id="0" w:name="_GoBack"/>
            <w:bookmarkEnd w:id="0"/>
          </w:p>
        </w:tc>
      </w:tr>
    </w:tbl>
    <w:p w:rsidR="000B0805" w:rsidRPr="00F301F2" w:rsidRDefault="000B0805" w:rsidP="000B0805">
      <w:pPr>
        <w:pStyle w:val="a3"/>
        <w:rPr>
          <w:rFonts w:ascii="Times New Roman" w:hAnsi="Times New Roman" w:cs="Times New Roman"/>
        </w:rPr>
      </w:pPr>
      <w:r w:rsidRPr="00F301F2">
        <w:rPr>
          <w:rFonts w:ascii="Times New Roman" w:hAnsi="Times New Roman" w:cs="Times New Roman"/>
        </w:rPr>
        <w:t>Томская область</w:t>
      </w:r>
    </w:p>
    <w:p w:rsidR="000B0805" w:rsidRPr="000E76CE" w:rsidRDefault="000B0805" w:rsidP="000B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1F2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0B0805" w:rsidRPr="000E76CE" w:rsidRDefault="000B0805" w:rsidP="000B08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173355</wp:posOffset>
                </wp:positionV>
                <wp:extent cx="3203575" cy="628015"/>
                <wp:effectExtent l="0" t="63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05" w:rsidRPr="00897672" w:rsidRDefault="000B0805" w:rsidP="000B0805">
                            <w:pPr>
                              <w:tabs>
                                <w:tab w:val="left" w:pos="0"/>
                                <w:tab w:val="left" w:pos="524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признании утратившими силу</w:t>
                            </w: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некоторых постановлений администрации</w:t>
                            </w:r>
                            <w:r w:rsidRPr="00897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города Кедрового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75pt;margin-top:13.65pt;width:252.2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" stroked="f">
                <v:textbox>
                  <w:txbxContent>
                    <w:p w:rsidR="000B0805" w:rsidRPr="00897672" w:rsidRDefault="000B0805" w:rsidP="000B0805">
                      <w:pPr>
                        <w:tabs>
                          <w:tab w:val="left" w:pos="0"/>
                          <w:tab w:val="left" w:pos="5245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признании утратившими силу</w:t>
                      </w: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некоторых постановлений администрации</w:t>
                      </w:r>
                      <w:r w:rsidRPr="00897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города Кедрового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0B0805" w:rsidRPr="000E76CE" w:rsidRDefault="000B0805" w:rsidP="000B08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0805" w:rsidRDefault="000B0805" w:rsidP="000B0805">
      <w:pPr>
        <w:rPr>
          <w:sz w:val="20"/>
          <w:szCs w:val="20"/>
        </w:rPr>
      </w:pPr>
    </w:p>
    <w:p w:rsidR="000B0805" w:rsidRDefault="000B0805" w:rsidP="000B0805"/>
    <w:p w:rsidR="000B0805" w:rsidRDefault="000B0805" w:rsidP="000B0805"/>
    <w:p w:rsidR="000B0805" w:rsidRDefault="000B0805" w:rsidP="000B08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0805" w:rsidRPr="00556262" w:rsidRDefault="000B0805" w:rsidP="000B08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в соответствие с действующим законодательством</w:t>
      </w:r>
    </w:p>
    <w:p w:rsidR="000B0805" w:rsidRPr="00A61448" w:rsidRDefault="000B0805" w:rsidP="000B08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805" w:rsidRDefault="000B0805" w:rsidP="000B0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0805" w:rsidRPr="00A61448" w:rsidRDefault="000B0805" w:rsidP="000B0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805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Признать утратившими силу</w:t>
      </w:r>
      <w:r w:rsidRPr="00AE7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Мэра города Кедрового:</w:t>
      </w:r>
    </w:p>
    <w:p w:rsidR="000B0805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976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24.03.2014 № 101 «</w:t>
      </w:r>
      <w:r w:rsidRPr="00ED3F20">
        <w:rPr>
          <w:rFonts w:ascii="Times New Roman" w:hAnsi="Times New Roman" w:cs="Times New Roman"/>
          <w:sz w:val="24"/>
          <w:szCs w:val="24"/>
        </w:rPr>
        <w:t>Об утверждении Перечня муниципальных должностей и должностей муниципальной службы органов местного самоуправления муниципального образования «Город Кедровый» и структурных подразделений администрации города Кедрового, при замещении которых муниципальные служащие, а также лица, замещающие должности муниципальной службы,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</w:t>
      </w:r>
      <w:r w:rsidRPr="007679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805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 13.02.2015 № 65 «</w:t>
      </w:r>
      <w:r w:rsidRPr="00ED3F20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города Кедрового от 24.03.2014 № 101 «Об утверждении Перечня муниципальных должностей и должностей муниципальной службы органов местного самоуправления муниципального образования «Город Кедровый» и структурных подразделений администрации города Кедрового, при замещении которых муниципальные служащие, а также лица, замещающие должности муниципальной службы,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805" w:rsidRPr="007679B6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B6">
        <w:rPr>
          <w:rFonts w:ascii="Times New Roman" w:hAnsi="Times New Roman" w:cs="Times New Roman"/>
          <w:sz w:val="24"/>
          <w:szCs w:val="24"/>
        </w:rPr>
        <w:t>2.</w:t>
      </w:r>
      <w:r w:rsidRPr="007679B6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официального опубликования.</w:t>
      </w:r>
    </w:p>
    <w:p w:rsidR="000B0805" w:rsidRPr="007679B6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B6">
        <w:rPr>
          <w:rFonts w:ascii="Times New Roman" w:hAnsi="Times New Roman" w:cs="Times New Roman"/>
          <w:sz w:val="24"/>
          <w:szCs w:val="24"/>
        </w:rPr>
        <w:t>3.</w:t>
      </w:r>
      <w:r w:rsidRPr="007679B6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0B0805" w:rsidRPr="005175E0" w:rsidRDefault="000B0805" w:rsidP="000B0805">
      <w:pPr>
        <w:tabs>
          <w:tab w:val="left" w:pos="0"/>
          <w:tab w:val="left" w:pos="1134"/>
          <w:tab w:val="left" w:pos="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2F8">
        <w:rPr>
          <w:rFonts w:ascii="Times New Roman" w:hAnsi="Times New Roman" w:cs="Times New Roman"/>
          <w:sz w:val="24"/>
          <w:szCs w:val="24"/>
        </w:rPr>
        <w:t>4.</w:t>
      </w:r>
      <w:r w:rsidRPr="005832F8">
        <w:rPr>
          <w:rFonts w:ascii="Times New Roman" w:hAnsi="Times New Roman" w:cs="Times New Roman"/>
          <w:sz w:val="24"/>
          <w:szCs w:val="24"/>
        </w:rPr>
        <w:tab/>
      </w:r>
      <w:r w:rsidRPr="005832F8">
        <w:rPr>
          <w:rFonts w:ascii="Times New Roman" w:hAnsi="Times New Roman"/>
          <w:bCs/>
          <w:sz w:val="24"/>
          <w:szCs w:val="24"/>
          <w:lang w:eastAsia="ar-SA"/>
        </w:rPr>
        <w:t xml:space="preserve">Контроль за исполнением настоящего </w:t>
      </w:r>
      <w:r>
        <w:rPr>
          <w:rFonts w:ascii="Times New Roman" w:hAnsi="Times New Roman"/>
          <w:bCs/>
          <w:sz w:val="24"/>
          <w:szCs w:val="24"/>
          <w:lang w:eastAsia="ar-SA"/>
        </w:rPr>
        <w:t>постановления</w:t>
      </w:r>
      <w:r w:rsidRPr="005832F8">
        <w:rPr>
          <w:rFonts w:ascii="Times New Roman" w:hAnsi="Times New Roman"/>
          <w:bCs/>
          <w:sz w:val="24"/>
          <w:szCs w:val="24"/>
          <w:lang w:eastAsia="ar-SA"/>
        </w:rPr>
        <w:t xml:space="preserve"> возложить на заместителя мэра по социальной политике и управлению делами.</w:t>
      </w:r>
    </w:p>
    <w:p w:rsidR="000B0805" w:rsidRDefault="000B0805" w:rsidP="000B0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05" w:rsidRDefault="000B0805" w:rsidP="000B0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805" w:rsidRDefault="000B0805" w:rsidP="000B0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86F" w:rsidRDefault="000B0805" w:rsidP="000B0805">
      <w:pPr>
        <w:jc w:val="both"/>
      </w:pPr>
      <w:r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sectPr w:rsidR="00CE086F" w:rsidSect="000B08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5"/>
    <w:rsid w:val="000B0805"/>
    <w:rsid w:val="00CE086F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4766-4780-42A9-980E-7331530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B0805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0805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0B080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08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2017-12-25T04:07:00Z</dcterms:created>
  <dcterms:modified xsi:type="dcterms:W3CDTF">2017-12-25T04:15:00Z</dcterms:modified>
</cp:coreProperties>
</file>